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6446" w14:textId="77777777" w:rsidR="008E2216" w:rsidRPr="008E2216" w:rsidRDefault="008E2216" w:rsidP="008E2216">
      <w:pPr>
        <w:shd w:val="clear" w:color="auto" w:fill="FFFFFF"/>
        <w:spacing w:line="600" w:lineRule="atLeast"/>
        <w:outlineLvl w:val="0"/>
        <w:rPr>
          <w:rFonts w:ascii="Lato" w:eastAsia="Times New Roman" w:hAnsi="Lato" w:cs="Times New Roman"/>
          <w:b/>
          <w:bCs/>
          <w:color w:val="212322"/>
          <w:kern w:val="36"/>
          <w:sz w:val="54"/>
          <w:szCs w:val="54"/>
          <w14:ligatures w14:val="none"/>
        </w:rPr>
      </w:pPr>
      <w:r w:rsidRPr="008E2216">
        <w:rPr>
          <w:rFonts w:ascii="Lato" w:eastAsia="Times New Roman" w:hAnsi="Lato" w:cs="Times New Roman"/>
          <w:b/>
          <w:bCs/>
          <w:color w:val="212322"/>
          <w:kern w:val="36"/>
          <w:sz w:val="54"/>
          <w:szCs w:val="54"/>
          <w14:ligatures w14:val="none"/>
        </w:rPr>
        <w:t>Week 2 Discussion: Continue Your Discussion</w:t>
      </w:r>
    </w:p>
    <w:p w14:paraId="4D3B9577" w14:textId="77777777" w:rsidR="008E2216" w:rsidRPr="008E2216" w:rsidRDefault="008E2216" w:rsidP="008E2216">
      <w:pPr>
        <w:shd w:val="clear" w:color="auto" w:fill="FFFFFF"/>
        <w:spacing w:before="300" w:line="450" w:lineRule="atLeast"/>
        <w:outlineLvl w:val="1"/>
        <w:rPr>
          <w:rFonts w:ascii="Lato" w:eastAsia="Times New Roman" w:hAnsi="Lato" w:cs="Times New Roman"/>
          <w:b/>
          <w:bCs/>
          <w:color w:val="212322"/>
          <w:kern w:val="0"/>
          <w:sz w:val="42"/>
          <w:szCs w:val="42"/>
          <w14:ligatures w14:val="none"/>
        </w:rPr>
      </w:pPr>
      <w:r w:rsidRPr="008E2216">
        <w:rPr>
          <w:rFonts w:ascii="Lato" w:eastAsia="Times New Roman" w:hAnsi="Lato" w:cs="Times New Roman"/>
          <w:b/>
          <w:bCs/>
          <w:color w:val="212322"/>
          <w:kern w:val="0"/>
          <w:sz w:val="42"/>
          <w:szCs w:val="42"/>
          <w14:ligatures w14:val="none"/>
        </w:rPr>
        <w:t>Measures and Outcomes</w:t>
      </w:r>
    </w:p>
    <w:p w14:paraId="01E1E461" w14:textId="77777777" w:rsidR="008E2216" w:rsidRPr="008E2216" w:rsidRDefault="008E2216" w:rsidP="008E2216">
      <w:pPr>
        <w:shd w:val="clear" w:color="auto" w:fill="FFFFFF"/>
        <w:spacing w:before="90" w:after="300"/>
        <w:rPr>
          <w:rFonts w:ascii="Lato" w:eastAsia="Times New Roman" w:hAnsi="Lato" w:cs="Times New Roman"/>
          <w:color w:val="212322"/>
          <w:kern w:val="0"/>
          <w14:ligatures w14:val="none"/>
        </w:rPr>
      </w:pPr>
      <w:r w:rsidRPr="008E2216">
        <w:rPr>
          <w:rFonts w:ascii="Lato" w:eastAsia="Times New Roman" w:hAnsi="Lato" w:cs="Times New Roman"/>
          <w:color w:val="212322"/>
          <w:kern w:val="0"/>
          <w14:ligatures w14:val="none"/>
        </w:rPr>
        <w:t>For this week's discussion:</w:t>
      </w:r>
    </w:p>
    <w:p w14:paraId="5203112A" w14:textId="77777777" w:rsidR="008E2216" w:rsidRPr="008E2216" w:rsidRDefault="008E2216" w:rsidP="008E2216">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8E2216">
        <w:rPr>
          <w:rFonts w:ascii="Lato" w:eastAsia="Times New Roman" w:hAnsi="Lato" w:cs="Times New Roman"/>
          <w:color w:val="212322"/>
          <w:kern w:val="0"/>
          <w14:ligatures w14:val="none"/>
        </w:rPr>
        <w:t>Please refer to concepts covered in this week's resources or activities.</w:t>
      </w:r>
    </w:p>
    <w:p w14:paraId="5AB64D61" w14:textId="77777777" w:rsidR="008E2216" w:rsidRPr="008E2216" w:rsidRDefault="008E2216" w:rsidP="008E2216">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8E2216">
        <w:rPr>
          <w:rFonts w:ascii="Lato" w:eastAsia="Times New Roman" w:hAnsi="Lato" w:cs="Times New Roman"/>
          <w:color w:val="212322"/>
          <w:kern w:val="0"/>
          <w14:ligatures w14:val="none"/>
        </w:rPr>
        <w:t>Attaching an article, video, podcast, meme, et cetera, as part of your post is always a good idea but remember that you will need to write sufficient text in the post to meet the required point total for the post. Points will not be earned for merely attaching the resource and submitting a post without any descriptive text.</w:t>
      </w:r>
    </w:p>
    <w:p w14:paraId="1EC359E8" w14:textId="77777777" w:rsidR="008E2216" w:rsidRPr="008E2216" w:rsidRDefault="008E2216" w:rsidP="008E2216">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8E2216">
        <w:rPr>
          <w:rFonts w:ascii="Lato" w:eastAsia="Times New Roman" w:hAnsi="Lato" w:cs="Times New Roman"/>
          <w:b/>
          <w:bCs/>
          <w:color w:val="212322"/>
          <w:kern w:val="0"/>
          <w14:ligatures w14:val="none"/>
        </w:rPr>
        <w:t>Note</w:t>
      </w:r>
      <w:r w:rsidRPr="008E2216">
        <w:rPr>
          <w:rFonts w:ascii="Lato" w:eastAsia="Times New Roman" w:hAnsi="Lato" w:cs="Times New Roman"/>
          <w:color w:val="212322"/>
          <w:kern w:val="0"/>
          <w14:ligatures w14:val="none"/>
        </w:rPr>
        <w:t xml:space="preserve">: Do not create your post as a reply to the pinned post. Instead, use </w:t>
      </w:r>
      <w:proofErr w:type="spellStart"/>
      <w:r w:rsidRPr="008E2216">
        <w:rPr>
          <w:rFonts w:ascii="Lato" w:eastAsia="Times New Roman" w:hAnsi="Lato" w:cs="Times New Roman"/>
          <w:color w:val="212322"/>
          <w:kern w:val="0"/>
          <w14:ligatures w14:val="none"/>
        </w:rPr>
        <w:t>Yellowdig's</w:t>
      </w:r>
      <w:proofErr w:type="spellEnd"/>
      <w:r w:rsidRPr="008E2216">
        <w:rPr>
          <w:rFonts w:ascii="Lato" w:eastAsia="Times New Roman" w:hAnsi="Lato" w:cs="Times New Roman"/>
          <w:color w:val="212322"/>
          <w:kern w:val="0"/>
          <w14:ligatures w14:val="none"/>
        </w:rPr>
        <w:t> </w:t>
      </w:r>
      <w:r w:rsidRPr="008E2216">
        <w:rPr>
          <w:rFonts w:ascii="Lato" w:eastAsia="Times New Roman" w:hAnsi="Lato" w:cs="Times New Roman"/>
          <w:b/>
          <w:bCs/>
          <w:color w:val="212322"/>
          <w:kern w:val="0"/>
          <w14:ligatures w14:val="none"/>
        </w:rPr>
        <w:t>Create </w:t>
      </w:r>
      <w:r w:rsidRPr="008E2216">
        <w:rPr>
          <w:rFonts w:ascii="Lato" w:eastAsia="Times New Roman" w:hAnsi="Lato" w:cs="Times New Roman"/>
          <w:color w:val="212322"/>
          <w:kern w:val="0"/>
          <w14:ligatures w14:val="none"/>
        </w:rPr>
        <w:t>option to create a new post.</w:t>
      </w:r>
    </w:p>
    <w:p w14:paraId="475CE0B0" w14:textId="77777777" w:rsidR="008E2216" w:rsidRPr="008E2216" w:rsidRDefault="008E2216" w:rsidP="008E2216">
      <w:pPr>
        <w:shd w:val="clear" w:color="auto" w:fill="FFFFFF"/>
        <w:spacing w:before="90" w:after="300"/>
        <w:rPr>
          <w:rFonts w:ascii="Lato" w:eastAsia="Times New Roman" w:hAnsi="Lato" w:cs="Times New Roman"/>
          <w:color w:val="212322"/>
          <w:kern w:val="0"/>
          <w14:ligatures w14:val="none"/>
        </w:rPr>
      </w:pPr>
      <w:r w:rsidRPr="008E2216">
        <w:rPr>
          <w:rFonts w:ascii="Lato" w:eastAsia="Times New Roman" w:hAnsi="Lato" w:cs="Times New Roman"/>
          <w:color w:val="212322"/>
          <w:kern w:val="0"/>
          <w14:ligatures w14:val="none"/>
        </w:rPr>
        <w:t>Select </w:t>
      </w:r>
      <w:r w:rsidRPr="008E2216">
        <w:rPr>
          <w:rFonts w:ascii="Lato" w:eastAsia="Times New Roman" w:hAnsi="Lato" w:cs="Times New Roman"/>
          <w:b/>
          <w:bCs/>
          <w:color w:val="212322"/>
          <w:kern w:val="0"/>
          <w14:ligatures w14:val="none"/>
        </w:rPr>
        <w:t>one </w:t>
      </w:r>
      <w:r w:rsidRPr="008E2216">
        <w:rPr>
          <w:rFonts w:ascii="Lato" w:eastAsia="Times New Roman" w:hAnsi="Lato" w:cs="Times New Roman"/>
          <w:color w:val="212322"/>
          <w:kern w:val="0"/>
          <w14:ligatures w14:val="none"/>
        </w:rPr>
        <w:t>of the following prompts to begin your discussion post this week:</w:t>
      </w:r>
    </w:p>
    <w:p w14:paraId="51249DBF" w14:textId="77777777" w:rsidR="008E2216" w:rsidRPr="008E2216" w:rsidRDefault="008E2216" w:rsidP="008E2216">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8E2216">
        <w:rPr>
          <w:rFonts w:ascii="Lato" w:eastAsia="Times New Roman" w:hAnsi="Lato" w:cs="Times New Roman"/>
          <w:color w:val="212322"/>
          <w:kern w:val="0"/>
          <w14:ligatures w14:val="none"/>
        </w:rPr>
        <w:t>Define the themes you want to see supported with person-centered care.</w:t>
      </w:r>
    </w:p>
    <w:p w14:paraId="04C4921D" w14:textId="77777777" w:rsidR="008E2216" w:rsidRPr="008E2216" w:rsidRDefault="008E2216" w:rsidP="008E2216">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8E2216">
        <w:rPr>
          <w:rFonts w:ascii="Lato" w:eastAsia="Times New Roman" w:hAnsi="Lato" w:cs="Times New Roman"/>
          <w:color w:val="212322"/>
          <w:kern w:val="0"/>
          <w14:ligatures w14:val="none"/>
        </w:rPr>
        <w:t>What is an example you have witnessed where outcomes could be changed with a person-centered approach to care delivery?</w:t>
      </w:r>
    </w:p>
    <w:p w14:paraId="04262154" w14:textId="77777777" w:rsidR="008E2216" w:rsidRPr="008E2216" w:rsidRDefault="008E2216" w:rsidP="008E2216">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8E2216">
        <w:rPr>
          <w:rFonts w:ascii="Lato" w:eastAsia="Times New Roman" w:hAnsi="Lato" w:cs="Times New Roman"/>
          <w:color w:val="212322"/>
          <w:kern w:val="0"/>
          <w14:ligatures w14:val="none"/>
        </w:rPr>
        <w:t>As you think about diversity, equity, and inclusion (DEI), how might we assess and measure the effectiveness of person-centered care using a qualitative and quantitative approach for data capture?</w:t>
      </w:r>
    </w:p>
    <w:p w14:paraId="45D94F3C" w14:textId="77777777" w:rsidR="008E2216" w:rsidRPr="008E2216" w:rsidRDefault="008E2216" w:rsidP="008E2216">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8E2216">
        <w:rPr>
          <w:rFonts w:ascii="Lato" w:eastAsia="Times New Roman" w:hAnsi="Lato" w:cs="Times New Roman"/>
          <w:color w:val="212322"/>
          <w:kern w:val="0"/>
          <w14:ligatures w14:val="none"/>
        </w:rPr>
        <w:t>Do you have a brief video clip or statement you can share from a patient perspective showcasing the patient's view of effective outcomes?</w:t>
      </w:r>
    </w:p>
    <w:p w14:paraId="359749CC" w14:textId="77777777" w:rsidR="008E2216" w:rsidRDefault="008E2216"/>
    <w:sectPr w:rsidR="008E2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1546D"/>
    <w:multiLevelType w:val="multilevel"/>
    <w:tmpl w:val="5CD0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41E70"/>
    <w:multiLevelType w:val="multilevel"/>
    <w:tmpl w:val="CCD4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307673">
    <w:abstractNumId w:val="1"/>
  </w:num>
  <w:num w:numId="2" w16cid:durableId="122507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16"/>
    <w:rsid w:val="008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A8BEE4"/>
  <w15:chartTrackingRefBased/>
  <w15:docId w15:val="{8DBF1056-BE8B-BA4D-961A-DFCD6330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221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E221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21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E221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8E221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E2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1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Castellanos</dc:creator>
  <cp:keywords/>
  <dc:description/>
  <cp:lastModifiedBy>Veronica Castellanos</cp:lastModifiedBy>
  <cp:revision>1</cp:revision>
  <dcterms:created xsi:type="dcterms:W3CDTF">2026-04-19T21:05:00Z</dcterms:created>
  <dcterms:modified xsi:type="dcterms:W3CDTF">2026-04-19T21:05:00Z</dcterms:modified>
</cp:coreProperties>
</file>